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AC" w:rsidRDefault="00BD2AAC" w:rsidP="00BD2AAC">
      <w:pPr>
        <w:spacing w:before="120"/>
        <w:jc w:val="center"/>
        <w:rPr>
          <w:b/>
          <w:sz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AC" w:rsidRDefault="00BD2AAC" w:rsidP="00BD2AAC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D2AAC" w:rsidRDefault="009B3B5C" w:rsidP="00BD2AAC">
      <w:pPr>
        <w:jc w:val="center"/>
        <w:rPr>
          <w:b/>
          <w:sz w:val="28"/>
        </w:rPr>
      </w:pPr>
      <w:r>
        <w:rPr>
          <w:b/>
          <w:sz w:val="28"/>
        </w:rPr>
        <w:t xml:space="preserve">   ЛИПОВСКОГО СЕЛЬСКОГО ПОСЕЛЕНИЯ</w:t>
      </w:r>
      <w:r w:rsidR="00BD2AAC">
        <w:rPr>
          <w:b/>
          <w:sz w:val="28"/>
        </w:rPr>
        <w:t xml:space="preserve">  </w:t>
      </w:r>
    </w:p>
    <w:p w:rsidR="00BD2AAC" w:rsidRDefault="009B3B5C" w:rsidP="00BD2AAC">
      <w:pPr>
        <w:rPr>
          <w:b/>
          <w:sz w:val="28"/>
        </w:rPr>
      </w:pPr>
      <w:r>
        <w:rPr>
          <w:b/>
          <w:sz w:val="28"/>
        </w:rPr>
        <w:t xml:space="preserve">               РОСЛАВЛЬСКОГО   РАЙОНА</w:t>
      </w:r>
      <w:r w:rsidR="00BD2AAC">
        <w:rPr>
          <w:b/>
          <w:sz w:val="28"/>
        </w:rPr>
        <w:t xml:space="preserve">  СМОЛЕНСКОЙ  ОБЛАСТИ</w:t>
      </w:r>
    </w:p>
    <w:p w:rsidR="00BD2AAC" w:rsidRDefault="00BD2AAC" w:rsidP="00BD2AAC">
      <w:pPr>
        <w:jc w:val="center"/>
      </w:pPr>
    </w:p>
    <w:p w:rsidR="00BD2AAC" w:rsidRDefault="00BD2AAC" w:rsidP="00BD2AA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D2AAC" w:rsidRDefault="00BD2AAC" w:rsidP="00BD2AAC">
      <w:pPr>
        <w:jc w:val="both"/>
      </w:pPr>
      <w:r>
        <w:t xml:space="preserve"> </w:t>
      </w:r>
    </w:p>
    <w:p w:rsidR="00BD2AAC" w:rsidRDefault="00BD2AAC" w:rsidP="00BD2AAC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 </w:t>
      </w:r>
      <w:r w:rsidR="00E86480">
        <w:rPr>
          <w:sz w:val="28"/>
          <w:szCs w:val="24"/>
        </w:rPr>
        <w:t>13.01.2023</w:t>
      </w:r>
      <w:r w:rsidR="005118F3">
        <w:rPr>
          <w:sz w:val="28"/>
          <w:szCs w:val="24"/>
        </w:rPr>
        <w:t xml:space="preserve"> </w:t>
      </w:r>
      <w:r w:rsidR="00E86480">
        <w:rPr>
          <w:sz w:val="28"/>
          <w:szCs w:val="24"/>
        </w:rPr>
        <w:t>№ 4</w:t>
      </w:r>
    </w:p>
    <w:p w:rsidR="00BD2AAC" w:rsidRDefault="00BD2AAC" w:rsidP="00BD2AAC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</w:tblGrid>
      <w:tr w:rsidR="00BD2AAC" w:rsidTr="00BD2AAC">
        <w:trPr>
          <w:trHeight w:val="1367"/>
        </w:trPr>
        <w:tc>
          <w:tcPr>
            <w:tcW w:w="4983" w:type="dxa"/>
            <w:hideMark/>
          </w:tcPr>
          <w:p w:rsidR="00BD2AAC" w:rsidRDefault="00BD2AAC" w:rsidP="009B3B5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Плана по противодействию коррупции в Администрации </w:t>
            </w:r>
            <w:r w:rsidR="009B3B5C">
              <w:rPr>
                <w:sz w:val="28"/>
                <w:szCs w:val="28"/>
                <w:lang w:eastAsia="en-US"/>
              </w:rPr>
              <w:t xml:space="preserve"> Липовского сельского поселения Рославльского района</w:t>
            </w:r>
            <w:r w:rsidR="00E86480">
              <w:rPr>
                <w:sz w:val="28"/>
                <w:szCs w:val="28"/>
                <w:lang w:eastAsia="en-US"/>
              </w:rPr>
              <w:t xml:space="preserve"> Смоленской области на 2023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BD2AAC" w:rsidRDefault="00BD2AAC" w:rsidP="00BD2AAC">
      <w:pPr>
        <w:rPr>
          <w:sz w:val="28"/>
          <w:szCs w:val="28"/>
        </w:rPr>
      </w:pPr>
    </w:p>
    <w:p w:rsidR="00BD2AAC" w:rsidRDefault="00BD2AAC" w:rsidP="00BD2AAC">
      <w:pPr>
        <w:rPr>
          <w:sz w:val="28"/>
          <w:szCs w:val="28"/>
        </w:rPr>
      </w:pPr>
    </w:p>
    <w:p w:rsidR="00BD2AAC" w:rsidRDefault="00BD2AAC" w:rsidP="00BD2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2AAC" w:rsidRDefault="00BD2AAC" w:rsidP="00BD2AAC">
      <w:pPr>
        <w:jc w:val="both"/>
        <w:rPr>
          <w:sz w:val="28"/>
          <w:szCs w:val="28"/>
        </w:rPr>
      </w:pPr>
    </w:p>
    <w:p w:rsidR="00BD2AAC" w:rsidRDefault="00BD2AAC" w:rsidP="00BD2AAC">
      <w:pPr>
        <w:jc w:val="both"/>
        <w:rPr>
          <w:sz w:val="28"/>
          <w:szCs w:val="28"/>
        </w:rPr>
      </w:pPr>
    </w:p>
    <w:p w:rsidR="00BD2AAC" w:rsidRDefault="00BD2AAC" w:rsidP="00BD2AAC">
      <w:pPr>
        <w:jc w:val="both"/>
        <w:rPr>
          <w:sz w:val="28"/>
          <w:szCs w:val="28"/>
        </w:rPr>
      </w:pPr>
    </w:p>
    <w:p w:rsidR="00BD2AAC" w:rsidRDefault="00BD2AAC" w:rsidP="00BD2A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25 декабря 2008 года №273- ФЗ «О противодействии коррупции», от 21 ноября 2011 года №329 – ФЗ « О внесении изменений в отдельные законодательные акты Российской Федерации в связи с совершенствованием государственного управления в обла</w:t>
      </w:r>
      <w:r w:rsidR="00442E04">
        <w:rPr>
          <w:sz w:val="28"/>
          <w:szCs w:val="28"/>
        </w:rPr>
        <w:t>сти противодействия коррупции»,</w:t>
      </w:r>
      <w:r>
        <w:rPr>
          <w:sz w:val="28"/>
          <w:szCs w:val="28"/>
        </w:rPr>
        <w:t xml:space="preserve"> областным законом от 28 мая 2009 года №34-з «О противодействии коррупции в Смоленской области»,</w:t>
      </w:r>
      <w:proofErr w:type="gramEnd"/>
    </w:p>
    <w:p w:rsidR="00BD2AAC" w:rsidRDefault="00BD2AAC" w:rsidP="00BD2AAC">
      <w:pPr>
        <w:rPr>
          <w:sz w:val="28"/>
          <w:szCs w:val="28"/>
        </w:rPr>
      </w:pPr>
    </w:p>
    <w:p w:rsidR="00BD2AAC" w:rsidRDefault="00BD2AAC" w:rsidP="00BD2AA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B3B5C">
        <w:rPr>
          <w:sz w:val="28"/>
          <w:szCs w:val="28"/>
          <w:lang w:eastAsia="en-US"/>
        </w:rPr>
        <w:t>Липовского сельского поселения</w:t>
      </w:r>
    </w:p>
    <w:p w:rsidR="00BD2AAC" w:rsidRDefault="009B3B5C" w:rsidP="00BD2AAC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</w:t>
      </w:r>
      <w:r w:rsidR="00BD2AAC">
        <w:rPr>
          <w:sz w:val="28"/>
          <w:szCs w:val="28"/>
        </w:rPr>
        <w:t xml:space="preserve"> Смоленской области</w:t>
      </w:r>
    </w:p>
    <w:p w:rsidR="00BD2AAC" w:rsidRDefault="00BD2AAC" w:rsidP="00BD2A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D2AAC" w:rsidRDefault="00BD2AAC" w:rsidP="00BD2AAC">
      <w:pPr>
        <w:rPr>
          <w:sz w:val="28"/>
          <w:szCs w:val="28"/>
        </w:rPr>
      </w:pPr>
    </w:p>
    <w:p w:rsidR="00BD2AAC" w:rsidRDefault="00BD2AAC" w:rsidP="00BD2A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по </w:t>
      </w:r>
      <w:r>
        <w:rPr>
          <w:sz w:val="28"/>
          <w:szCs w:val="28"/>
          <w:lang w:eastAsia="en-US"/>
        </w:rPr>
        <w:t xml:space="preserve">противодействию коррупции в Администрации </w:t>
      </w:r>
      <w:r w:rsidR="009B3B5C">
        <w:rPr>
          <w:sz w:val="28"/>
          <w:szCs w:val="28"/>
          <w:lang w:eastAsia="en-US"/>
        </w:rPr>
        <w:t>Липовского сельского поселения Рославльского района</w:t>
      </w:r>
      <w:r w:rsidR="00E86480">
        <w:rPr>
          <w:sz w:val="28"/>
          <w:szCs w:val="28"/>
          <w:lang w:eastAsia="en-US"/>
        </w:rPr>
        <w:t xml:space="preserve"> Смоленской области на 2023</w:t>
      </w:r>
      <w:r>
        <w:rPr>
          <w:sz w:val="28"/>
          <w:szCs w:val="28"/>
          <w:lang w:eastAsia="en-US"/>
        </w:rPr>
        <w:t xml:space="preserve"> год.</w:t>
      </w:r>
    </w:p>
    <w:p w:rsidR="00813D96" w:rsidRDefault="00813D96" w:rsidP="00BD2A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447208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Липовского</w:t>
      </w:r>
      <w:r w:rsidRPr="00447208">
        <w:rPr>
          <w:color w:val="000000"/>
          <w:sz w:val="28"/>
          <w:szCs w:val="28"/>
        </w:rPr>
        <w:t xml:space="preserve"> сельского поселения Рославльского района  Смоленской области от </w:t>
      </w:r>
      <w:r w:rsidR="00E86480">
        <w:rPr>
          <w:color w:val="000000"/>
          <w:sz w:val="28"/>
          <w:szCs w:val="28"/>
        </w:rPr>
        <w:t>17.01.2022</w:t>
      </w:r>
      <w:r w:rsidR="00725285">
        <w:rPr>
          <w:color w:val="000000"/>
          <w:sz w:val="28"/>
          <w:szCs w:val="28"/>
        </w:rPr>
        <w:t xml:space="preserve"> № </w:t>
      </w:r>
      <w:r w:rsidR="00E86480">
        <w:rPr>
          <w:color w:val="000000"/>
          <w:sz w:val="28"/>
          <w:szCs w:val="28"/>
        </w:rPr>
        <w:t>7</w:t>
      </w:r>
      <w:r w:rsidRPr="00447208">
        <w:rPr>
          <w:color w:val="000000"/>
          <w:sz w:val="28"/>
          <w:szCs w:val="28"/>
        </w:rPr>
        <w:t xml:space="preserve"> «Об утверждении Плана по противодействию коррупции в Администрации </w:t>
      </w:r>
      <w:r>
        <w:rPr>
          <w:color w:val="000000"/>
          <w:sz w:val="28"/>
          <w:szCs w:val="28"/>
        </w:rPr>
        <w:t>Липовского</w:t>
      </w:r>
      <w:r w:rsidRPr="00447208">
        <w:rPr>
          <w:color w:val="000000"/>
          <w:sz w:val="28"/>
          <w:szCs w:val="28"/>
        </w:rPr>
        <w:t xml:space="preserve"> сельского поселения Рославльского р</w:t>
      </w:r>
      <w:r w:rsidR="00A547C5">
        <w:rPr>
          <w:color w:val="000000"/>
          <w:sz w:val="28"/>
          <w:szCs w:val="28"/>
        </w:rPr>
        <w:t>айона Смоленской области н</w:t>
      </w:r>
      <w:r w:rsidR="00E86480">
        <w:rPr>
          <w:color w:val="000000"/>
          <w:sz w:val="28"/>
          <w:szCs w:val="28"/>
        </w:rPr>
        <w:t>а 2022</w:t>
      </w:r>
      <w:r w:rsidRPr="00447208">
        <w:rPr>
          <w:color w:val="000000"/>
          <w:sz w:val="28"/>
          <w:szCs w:val="28"/>
        </w:rPr>
        <w:t xml:space="preserve"> год».</w:t>
      </w:r>
    </w:p>
    <w:p w:rsidR="00BD2AAC" w:rsidRDefault="00BD2AAC" w:rsidP="00BD2A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2AAC" w:rsidRDefault="00BD2AAC" w:rsidP="00BD2AAC">
      <w:pPr>
        <w:jc w:val="both"/>
        <w:rPr>
          <w:sz w:val="28"/>
          <w:szCs w:val="28"/>
        </w:rPr>
      </w:pPr>
    </w:p>
    <w:p w:rsidR="009B3B5C" w:rsidRDefault="00BD2AAC" w:rsidP="00BD2A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9B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9B3B5C" w:rsidRDefault="009B3B5C" w:rsidP="00BD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Липовского сельского поселения </w:t>
      </w:r>
    </w:p>
    <w:p w:rsidR="00813D96" w:rsidRDefault="009B3B5C" w:rsidP="00511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</w:t>
      </w:r>
      <w:r w:rsidR="00813D96">
        <w:rPr>
          <w:sz w:val="28"/>
          <w:szCs w:val="28"/>
        </w:rPr>
        <w:t xml:space="preserve">Смоленской области                            </w:t>
      </w:r>
      <w:r w:rsidR="00A547C5">
        <w:rPr>
          <w:sz w:val="28"/>
          <w:szCs w:val="28"/>
        </w:rPr>
        <w:t xml:space="preserve">  Г.И. Мамонтов</w:t>
      </w:r>
    </w:p>
    <w:p w:rsidR="00442E04" w:rsidRDefault="00FF18F2" w:rsidP="00FF18F2">
      <w:pPr>
        <w:rPr>
          <w:sz w:val="27"/>
          <w:szCs w:val="27"/>
        </w:rPr>
      </w:pPr>
      <w:r w:rsidRPr="000F636D">
        <w:rPr>
          <w:sz w:val="27"/>
          <w:szCs w:val="27"/>
        </w:rPr>
        <w:t xml:space="preserve">                                                                         </w:t>
      </w:r>
    </w:p>
    <w:p w:rsidR="00442E04" w:rsidRDefault="00442E04" w:rsidP="00FF18F2">
      <w:pPr>
        <w:rPr>
          <w:sz w:val="27"/>
          <w:szCs w:val="27"/>
        </w:rPr>
      </w:pPr>
    </w:p>
    <w:p w:rsidR="00725285" w:rsidRDefault="00725285" w:rsidP="00FF18F2">
      <w:pPr>
        <w:rPr>
          <w:sz w:val="27"/>
          <w:szCs w:val="27"/>
        </w:rPr>
      </w:pPr>
    </w:p>
    <w:p w:rsidR="00725285" w:rsidRDefault="00725285" w:rsidP="00FF18F2">
      <w:pPr>
        <w:rPr>
          <w:sz w:val="27"/>
          <w:szCs w:val="27"/>
        </w:rPr>
      </w:pPr>
    </w:p>
    <w:p w:rsidR="00725285" w:rsidRDefault="00725285" w:rsidP="00FF18F2">
      <w:pPr>
        <w:rPr>
          <w:sz w:val="27"/>
          <w:szCs w:val="27"/>
        </w:rPr>
      </w:pPr>
    </w:p>
    <w:p w:rsidR="00725285" w:rsidRDefault="00725285" w:rsidP="00FF18F2">
      <w:pPr>
        <w:rPr>
          <w:sz w:val="27"/>
          <w:szCs w:val="27"/>
        </w:rPr>
      </w:pPr>
    </w:p>
    <w:p w:rsidR="00725285" w:rsidRDefault="00725285" w:rsidP="00FF18F2">
      <w:pPr>
        <w:rPr>
          <w:sz w:val="27"/>
          <w:szCs w:val="27"/>
        </w:rPr>
      </w:pPr>
    </w:p>
    <w:p w:rsidR="00725285" w:rsidRDefault="00725285" w:rsidP="00442E04">
      <w:pPr>
        <w:ind w:left="4962"/>
        <w:jc w:val="both"/>
        <w:rPr>
          <w:sz w:val="27"/>
          <w:szCs w:val="27"/>
        </w:rPr>
      </w:pPr>
    </w:p>
    <w:p w:rsidR="00442E04" w:rsidRDefault="00FF18F2" w:rsidP="00442E04">
      <w:pPr>
        <w:ind w:left="4962"/>
        <w:jc w:val="both"/>
        <w:rPr>
          <w:sz w:val="24"/>
          <w:szCs w:val="28"/>
        </w:rPr>
      </w:pPr>
      <w:r w:rsidRPr="00442E04">
        <w:rPr>
          <w:sz w:val="24"/>
          <w:szCs w:val="28"/>
        </w:rPr>
        <w:t xml:space="preserve">Приложение                       </w:t>
      </w:r>
      <w:r w:rsidR="00442E04" w:rsidRPr="00442E04">
        <w:rPr>
          <w:sz w:val="24"/>
          <w:szCs w:val="28"/>
        </w:rPr>
        <w:t xml:space="preserve">                              </w:t>
      </w:r>
      <w:r w:rsidR="000F636D" w:rsidRPr="00442E04">
        <w:rPr>
          <w:sz w:val="24"/>
          <w:szCs w:val="28"/>
        </w:rPr>
        <w:t xml:space="preserve"> </w:t>
      </w:r>
    </w:p>
    <w:p w:rsidR="00442E04" w:rsidRPr="00442E04" w:rsidRDefault="00FF18F2" w:rsidP="00442E04">
      <w:pPr>
        <w:ind w:left="4962"/>
        <w:jc w:val="both"/>
        <w:rPr>
          <w:sz w:val="24"/>
          <w:szCs w:val="28"/>
        </w:rPr>
      </w:pPr>
      <w:r w:rsidRPr="00442E04">
        <w:rPr>
          <w:sz w:val="24"/>
          <w:szCs w:val="28"/>
        </w:rPr>
        <w:t>к постановлени</w:t>
      </w:r>
      <w:r w:rsidR="00442E04" w:rsidRPr="00442E04">
        <w:rPr>
          <w:sz w:val="24"/>
          <w:szCs w:val="28"/>
        </w:rPr>
        <w:t xml:space="preserve">ю Администрации             </w:t>
      </w:r>
      <w:r w:rsidR="000F636D" w:rsidRPr="00442E04">
        <w:rPr>
          <w:sz w:val="24"/>
          <w:szCs w:val="28"/>
        </w:rPr>
        <w:t>Липов</w:t>
      </w:r>
      <w:r w:rsidRPr="00442E04">
        <w:rPr>
          <w:sz w:val="24"/>
          <w:szCs w:val="28"/>
        </w:rPr>
        <w:t xml:space="preserve">ского сельского поселения </w:t>
      </w:r>
      <w:r w:rsidR="000F636D" w:rsidRPr="00442E04">
        <w:rPr>
          <w:sz w:val="24"/>
          <w:szCs w:val="28"/>
        </w:rPr>
        <w:t>Рославль</w:t>
      </w:r>
      <w:r w:rsidR="00442E04" w:rsidRPr="00442E04">
        <w:rPr>
          <w:sz w:val="24"/>
          <w:szCs w:val="28"/>
        </w:rPr>
        <w:t>ского района Смоленской области</w:t>
      </w:r>
    </w:p>
    <w:p w:rsidR="00FF18F2" w:rsidRPr="00442E04" w:rsidRDefault="00E86480" w:rsidP="00442E04">
      <w:pPr>
        <w:ind w:left="4962"/>
        <w:jc w:val="both"/>
        <w:rPr>
          <w:rFonts w:ascii="Tahoma" w:hAnsi="Tahoma" w:cs="Tahoma"/>
          <w:sz w:val="24"/>
          <w:szCs w:val="28"/>
        </w:rPr>
      </w:pPr>
      <w:r>
        <w:rPr>
          <w:sz w:val="24"/>
          <w:szCs w:val="28"/>
        </w:rPr>
        <w:t>от 13.01.2023 года № 4</w:t>
      </w:r>
      <w:r w:rsidR="00FF18F2" w:rsidRPr="00442E04">
        <w:rPr>
          <w:sz w:val="24"/>
          <w:szCs w:val="28"/>
        </w:rPr>
        <w:t> </w:t>
      </w:r>
      <w:r w:rsidR="00FF18F2" w:rsidRPr="00442E04">
        <w:rPr>
          <w:rFonts w:ascii="Tahoma" w:hAnsi="Tahoma" w:cs="Tahoma"/>
          <w:sz w:val="24"/>
          <w:szCs w:val="28"/>
        </w:rPr>
        <w:t> </w:t>
      </w:r>
    </w:p>
    <w:p w:rsidR="00FF18F2" w:rsidRPr="00442E04" w:rsidRDefault="00FF18F2" w:rsidP="00442E04">
      <w:pPr>
        <w:spacing w:before="100" w:beforeAutospacing="1"/>
        <w:jc w:val="center"/>
        <w:rPr>
          <w:sz w:val="24"/>
          <w:szCs w:val="28"/>
        </w:rPr>
      </w:pPr>
      <w:r w:rsidRPr="00442E04">
        <w:rPr>
          <w:b/>
          <w:bCs/>
          <w:sz w:val="24"/>
          <w:szCs w:val="28"/>
        </w:rPr>
        <w:t>ПЛАН</w:t>
      </w:r>
    </w:p>
    <w:p w:rsidR="00FF18F2" w:rsidRPr="00442E04" w:rsidRDefault="00FF18F2" w:rsidP="00442E04">
      <w:pPr>
        <w:jc w:val="center"/>
        <w:rPr>
          <w:sz w:val="24"/>
          <w:szCs w:val="28"/>
        </w:rPr>
      </w:pPr>
      <w:r w:rsidRPr="00442E04">
        <w:rPr>
          <w:b/>
          <w:bCs/>
          <w:sz w:val="24"/>
          <w:szCs w:val="28"/>
        </w:rPr>
        <w:t>по противодействию коррупции в Липовском сельском поселении Рославльского ра</w:t>
      </w:r>
      <w:r w:rsidR="00E86480">
        <w:rPr>
          <w:b/>
          <w:bCs/>
          <w:sz w:val="24"/>
          <w:szCs w:val="28"/>
        </w:rPr>
        <w:t>йона  Смоленской области на 2023</w:t>
      </w:r>
      <w:r w:rsidRPr="00442E04">
        <w:rPr>
          <w:b/>
          <w:bCs/>
          <w:sz w:val="24"/>
          <w:szCs w:val="28"/>
        </w:rPr>
        <w:t xml:space="preserve"> год</w:t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155"/>
        <w:gridCol w:w="2939"/>
        <w:gridCol w:w="2333"/>
      </w:tblGrid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№</w:t>
            </w:r>
          </w:p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711F9">
              <w:rPr>
                <w:sz w:val="24"/>
                <w:szCs w:val="24"/>
              </w:rPr>
              <w:t>п</w:t>
            </w:r>
            <w:proofErr w:type="gramEnd"/>
            <w:r w:rsidRPr="000711F9">
              <w:rPr>
                <w:sz w:val="24"/>
                <w:szCs w:val="24"/>
              </w:rPr>
              <w:t>/п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Срок исполнения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4</w:t>
            </w:r>
          </w:p>
        </w:tc>
      </w:tr>
      <w:tr w:rsidR="00FF18F2" w:rsidRPr="000711F9" w:rsidTr="00FF18F2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711F9" w:rsidRDefault="00FF18F2" w:rsidP="00442E04">
            <w:pPr>
              <w:numPr>
                <w:ilvl w:val="0"/>
                <w:numId w:val="2"/>
              </w:numPr>
              <w:spacing w:before="100" w:beforeAutospacing="1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Меры по законодательному обеспечению противодействия коррупции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47C5" w:rsidRPr="00442E04" w:rsidRDefault="00FF18F2" w:rsidP="00442E04">
            <w:pPr>
              <w:jc w:val="center"/>
              <w:rPr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Глава муниципального образования Липовского сельского поселения Рославльского района Смоленской области,</w:t>
            </w:r>
          </w:p>
          <w:p w:rsidR="00FF18F2" w:rsidRPr="000711F9" w:rsidRDefault="00A547C5" w:rsidP="00A547C5">
            <w:pPr>
              <w:spacing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0711F9">
              <w:rPr>
                <w:sz w:val="24"/>
                <w:szCs w:val="24"/>
              </w:rPr>
              <w:t xml:space="preserve">пециалист </w:t>
            </w:r>
            <w:r w:rsidR="00FF18F2" w:rsidRPr="000711F9">
              <w:rPr>
                <w:sz w:val="24"/>
                <w:szCs w:val="24"/>
              </w:rPr>
              <w:t>Администрации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По мере необходимости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442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18F2" w:rsidRPr="000711F9">
              <w:rPr>
                <w:sz w:val="24"/>
                <w:szCs w:val="24"/>
              </w:rPr>
              <w:t>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Участие в подготовке  нормативных правовых актов, направленных на противодействие коррупции</w:t>
            </w:r>
          </w:p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 w:rsidP="00442E04">
            <w:pPr>
              <w:spacing w:before="100" w:before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Глава муниципального образования Липовского сельского поселения Рославльского района Смоленской области,</w:t>
            </w:r>
          </w:p>
          <w:p w:rsidR="00FF18F2" w:rsidRPr="000F636D" w:rsidRDefault="00442E04" w:rsidP="00442E04">
            <w:pPr>
              <w:spacing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0711F9" w:rsidRPr="000F636D">
              <w:rPr>
                <w:sz w:val="24"/>
                <w:szCs w:val="24"/>
              </w:rPr>
              <w:t xml:space="preserve">пециалист </w:t>
            </w:r>
            <w:r w:rsidR="00FF18F2" w:rsidRPr="000F636D">
              <w:rPr>
                <w:sz w:val="24"/>
                <w:szCs w:val="24"/>
              </w:rPr>
              <w:t>Администрации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11F9">
              <w:rPr>
                <w:sz w:val="24"/>
                <w:szCs w:val="24"/>
              </w:rPr>
              <w:t>По мере необходимости</w:t>
            </w:r>
          </w:p>
        </w:tc>
      </w:tr>
      <w:tr w:rsidR="00FF18F2" w:rsidRPr="000711F9" w:rsidTr="00FF18F2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F636D" w:rsidRDefault="00FF18F2" w:rsidP="00442E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II. Меры по совершенствованию местного самоуправления</w:t>
            </w:r>
          </w:p>
          <w:p w:rsidR="00FF18F2" w:rsidRPr="000F636D" w:rsidRDefault="00FF18F2" w:rsidP="00442E04">
            <w:pPr>
              <w:spacing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в целях предупреждения коррупции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4"/>
                <w:szCs w:val="24"/>
              </w:rPr>
            </w:pPr>
            <w:r w:rsidRPr="000711F9">
              <w:rPr>
                <w:color w:val="3B2D36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4"/>
                <w:szCs w:val="24"/>
              </w:rPr>
            </w:pPr>
            <w:r w:rsidRPr="000711F9">
              <w:rPr>
                <w:color w:val="3B2D36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4"/>
                <w:szCs w:val="24"/>
              </w:rPr>
            </w:pPr>
            <w:r w:rsidRPr="000711F9">
              <w:rPr>
                <w:color w:val="3B2D36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711F9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4"/>
                <w:szCs w:val="24"/>
              </w:rPr>
            </w:pPr>
            <w:r w:rsidRPr="000711F9">
              <w:rPr>
                <w:color w:val="3B2D36"/>
                <w:sz w:val="24"/>
                <w:szCs w:val="24"/>
              </w:rPr>
              <w:t> 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6532EF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6532EF">
              <w:rPr>
                <w:sz w:val="24"/>
                <w:szCs w:val="24"/>
              </w:rPr>
              <w:t>Внесение изменений в административные регламенты предоставления муниципальных услуг</w:t>
            </w:r>
          </w:p>
          <w:p w:rsidR="00FF18F2" w:rsidRPr="006532EF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532EF">
              <w:rPr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725285" w:rsidRDefault="00FF18F2" w:rsidP="00442E04">
            <w:pPr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725285">
              <w:rPr>
                <w:sz w:val="22"/>
                <w:szCs w:val="24"/>
              </w:rPr>
              <w:t>Глава муниципального образования Липовского сельского поселения Рославльского района Смоленской области,</w:t>
            </w:r>
          </w:p>
          <w:p w:rsidR="00FF18F2" w:rsidRPr="000F636D" w:rsidRDefault="00442E04" w:rsidP="00442E04">
            <w:pPr>
              <w:spacing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25285">
              <w:rPr>
                <w:sz w:val="22"/>
                <w:szCs w:val="24"/>
              </w:rPr>
              <w:t>Ведущий специалист</w:t>
            </w:r>
            <w:r w:rsidR="000711F9" w:rsidRPr="00725285">
              <w:rPr>
                <w:sz w:val="22"/>
                <w:szCs w:val="24"/>
              </w:rPr>
              <w:t xml:space="preserve"> </w:t>
            </w:r>
            <w:r w:rsidR="00FF18F2" w:rsidRPr="00725285">
              <w:rPr>
                <w:sz w:val="22"/>
                <w:szCs w:val="24"/>
              </w:rPr>
              <w:t>Администрации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По мере необходимости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6532EF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6532EF">
              <w:rPr>
                <w:sz w:val="24"/>
                <w:szCs w:val="24"/>
              </w:rPr>
              <w:t>Осуществление мероприятий по обеспечению перехода на межведомственное и межуровневое взаимодействие при предоставлении государственных и муниципальных услуг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0711F9" w:rsidP="000711F9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 xml:space="preserve">Глава муниципального образования </w:t>
            </w:r>
            <w:r w:rsidR="00FF18F2" w:rsidRPr="000F636D">
              <w:rPr>
                <w:sz w:val="24"/>
                <w:szCs w:val="24"/>
              </w:rPr>
              <w:t>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В течение года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6532EF" w:rsidRDefault="00442E04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6532EF">
              <w:rPr>
                <w:sz w:val="24"/>
                <w:szCs w:val="24"/>
              </w:rPr>
              <w:t>Р</w:t>
            </w:r>
            <w:r w:rsidR="00FF18F2" w:rsidRPr="006532EF">
              <w:rPr>
                <w:sz w:val="24"/>
                <w:szCs w:val="24"/>
              </w:rPr>
              <w:t xml:space="preserve">азвитие системы электронного документооборота </w:t>
            </w:r>
            <w:proofErr w:type="spellStart"/>
            <w:r w:rsidR="00FF18F2" w:rsidRPr="006532EF">
              <w:rPr>
                <w:sz w:val="24"/>
                <w:szCs w:val="24"/>
              </w:rPr>
              <w:t>ДелоПро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442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0F636D">
              <w:rPr>
                <w:sz w:val="24"/>
                <w:szCs w:val="24"/>
              </w:rPr>
              <w:t>пециалист</w:t>
            </w:r>
            <w:r w:rsidR="000711F9" w:rsidRPr="000F636D">
              <w:rPr>
                <w:sz w:val="24"/>
                <w:szCs w:val="24"/>
              </w:rPr>
              <w:t xml:space="preserve"> </w:t>
            </w:r>
            <w:r w:rsidR="00FF18F2" w:rsidRPr="000F636D">
              <w:rPr>
                <w:sz w:val="24"/>
                <w:szCs w:val="24"/>
              </w:rPr>
              <w:t xml:space="preserve">Администрации </w:t>
            </w:r>
            <w:r w:rsidR="00FF18F2" w:rsidRPr="000F636D">
              <w:rPr>
                <w:sz w:val="24"/>
                <w:szCs w:val="24"/>
              </w:rPr>
              <w:lastRenderedPageBreak/>
              <w:t>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 w:rsidP="00442E04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Подготовка анализа обращений граждан на наличие в них предпосылок коррупционных проявлений в действиях должностных лиц органов местного самоуправления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442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0F636D">
              <w:rPr>
                <w:sz w:val="24"/>
                <w:szCs w:val="24"/>
              </w:rPr>
              <w:t>пециалист</w:t>
            </w:r>
            <w:r w:rsidR="000711F9" w:rsidRPr="000F636D">
              <w:rPr>
                <w:sz w:val="24"/>
                <w:szCs w:val="24"/>
              </w:rPr>
              <w:t xml:space="preserve"> </w:t>
            </w:r>
            <w:r w:rsidR="00FF18F2" w:rsidRPr="000F636D">
              <w:rPr>
                <w:sz w:val="24"/>
                <w:szCs w:val="24"/>
              </w:rPr>
              <w:t>Администрации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6532EF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532EF">
              <w:rPr>
                <w:sz w:val="24"/>
                <w:szCs w:val="24"/>
              </w:rPr>
              <w:t>Ежеквартально</w:t>
            </w:r>
          </w:p>
        </w:tc>
      </w:tr>
      <w:tr w:rsidR="00FF18F2" w:rsidRPr="000711F9" w:rsidTr="00FF18F2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III. Организация  антикоррупционного образования и пропаганды, формирование нетерпимого отношения к коррупции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Размещение на официальном сайте  Администрации Липовского сельского поселения Рославльского района Смоленской области</w:t>
            </w:r>
            <w:r w:rsidRPr="000F636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F636D">
              <w:rPr>
                <w:sz w:val="24"/>
                <w:szCs w:val="24"/>
              </w:rPr>
              <w:t>в информационно-телекоммуникационной сети «Интернет» информации о мерах, принимаемых Администрацией Липовского сельского поселения Рославльского района Смоленской области, по противодействию коррупции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442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0F636D">
              <w:rPr>
                <w:sz w:val="24"/>
                <w:szCs w:val="24"/>
              </w:rPr>
              <w:t>пециалист</w:t>
            </w:r>
            <w:r w:rsidR="000711F9" w:rsidRPr="000F636D">
              <w:rPr>
                <w:sz w:val="24"/>
                <w:szCs w:val="24"/>
              </w:rPr>
              <w:t xml:space="preserve"> </w:t>
            </w:r>
            <w:r w:rsidR="00FF18F2" w:rsidRPr="000F636D">
              <w:rPr>
                <w:sz w:val="24"/>
                <w:szCs w:val="24"/>
              </w:rPr>
              <w:t>Администрации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II полугодие</w:t>
            </w:r>
          </w:p>
          <w:p w:rsidR="00FF18F2" w:rsidRPr="000F636D" w:rsidRDefault="00E86480" w:rsidP="00442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8F2" w:rsidRPr="000F636D">
              <w:rPr>
                <w:sz w:val="24"/>
                <w:szCs w:val="24"/>
              </w:rPr>
              <w:t xml:space="preserve"> года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Обучение сотрудников Администрации Липовского сельского поселения Рославльского района Смоленской области по вопросам противодействия  коррупции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Глава муниципального образования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В течение года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Организация и проведение семинаров с депутатами Совета депутатов Липовского сельского поселения</w:t>
            </w:r>
            <w:r w:rsidRPr="000F636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F636D">
              <w:rPr>
                <w:sz w:val="24"/>
                <w:szCs w:val="24"/>
              </w:rPr>
              <w:t>Рославльского района Смоленской области и сотрудниками Администрации Липовского сельского поселения Рославльского района Смоленской области по вопросам противодействия коррупции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Глава муниципального образования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1 раз в год</w:t>
            </w:r>
          </w:p>
        </w:tc>
      </w:tr>
      <w:tr w:rsidR="00FF18F2" w:rsidRPr="000711F9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4.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6532EF" w:rsidRDefault="00FF18F2" w:rsidP="00442E04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6532EF">
              <w:rPr>
                <w:sz w:val="24"/>
                <w:szCs w:val="24"/>
              </w:rPr>
              <w:t xml:space="preserve">Обновление сведений реестра муниципального имущества </w:t>
            </w:r>
            <w:r w:rsidR="00442E04">
              <w:rPr>
                <w:sz w:val="24"/>
                <w:szCs w:val="24"/>
              </w:rPr>
              <w:t>Администрации Липовского сельского поселения Рославльского  района</w:t>
            </w:r>
            <w:r w:rsidRPr="006532EF">
              <w:rPr>
                <w:sz w:val="24"/>
                <w:szCs w:val="24"/>
              </w:rPr>
              <w:t xml:space="preserve"> Смоленской области на основании данных, предоставляемых балансодержателями муниципального имущества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442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0F636D">
              <w:rPr>
                <w:sz w:val="24"/>
                <w:szCs w:val="24"/>
              </w:rPr>
              <w:t>пециалист</w:t>
            </w:r>
            <w:r w:rsidR="000711F9" w:rsidRPr="000F636D">
              <w:rPr>
                <w:sz w:val="24"/>
                <w:szCs w:val="24"/>
              </w:rPr>
              <w:t xml:space="preserve"> </w:t>
            </w:r>
            <w:r w:rsidR="00FF18F2" w:rsidRPr="000F636D">
              <w:rPr>
                <w:sz w:val="24"/>
                <w:szCs w:val="24"/>
              </w:rPr>
              <w:t>Администрации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По мере необходимости</w:t>
            </w:r>
          </w:p>
        </w:tc>
      </w:tr>
      <w:tr w:rsidR="00FF18F2" w:rsidRPr="000711F9" w:rsidTr="00FF18F2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IV. Первоочередные меры по реализации настоящего плана</w:t>
            </w:r>
          </w:p>
        </w:tc>
      </w:tr>
      <w:tr w:rsidR="00FF18F2" w:rsidRPr="000F636D" w:rsidTr="00442E04">
        <w:trPr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Организация разработки плана по противодействию коррупции в Администрации Липовского сельского поселения Рославльского р</w:t>
            </w:r>
            <w:r w:rsidR="00725285">
              <w:rPr>
                <w:sz w:val="24"/>
                <w:szCs w:val="24"/>
              </w:rPr>
              <w:t>айона Смоленской области на 2023</w:t>
            </w:r>
            <w:r w:rsidRPr="000F636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725285" w:rsidRDefault="00FF18F2" w:rsidP="00442E04">
            <w:pPr>
              <w:spacing w:before="100" w:beforeAutospacing="1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725285">
              <w:rPr>
                <w:sz w:val="22"/>
                <w:szCs w:val="24"/>
              </w:rPr>
              <w:t>Глава муниципального образования Липовского сельского поселения Рославльского района Смоленской области,</w:t>
            </w:r>
          </w:p>
          <w:p w:rsidR="00FF18F2" w:rsidRPr="000F636D" w:rsidRDefault="00442E04" w:rsidP="00442E04">
            <w:pPr>
              <w:spacing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25285">
              <w:rPr>
                <w:sz w:val="22"/>
                <w:szCs w:val="24"/>
              </w:rPr>
              <w:t xml:space="preserve">Ведущий специалист </w:t>
            </w:r>
            <w:r w:rsidR="00FF18F2" w:rsidRPr="00725285">
              <w:rPr>
                <w:sz w:val="22"/>
                <w:szCs w:val="24"/>
              </w:rPr>
              <w:t>Администрации Липовского сельского поселения Рославльского района Смоленской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8F2" w:rsidRPr="000F636D" w:rsidRDefault="00FF18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636D">
              <w:rPr>
                <w:sz w:val="24"/>
                <w:szCs w:val="24"/>
              </w:rPr>
              <w:t>IV квартал</w:t>
            </w:r>
          </w:p>
          <w:p w:rsidR="00FF18F2" w:rsidRPr="000F636D" w:rsidRDefault="00E8648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bookmarkStart w:id="0" w:name="_GoBack"/>
            <w:bookmarkEnd w:id="0"/>
            <w:r w:rsidR="00FF18F2" w:rsidRPr="000F636D">
              <w:rPr>
                <w:sz w:val="24"/>
                <w:szCs w:val="24"/>
              </w:rPr>
              <w:t xml:space="preserve"> года</w:t>
            </w:r>
          </w:p>
        </w:tc>
      </w:tr>
    </w:tbl>
    <w:p w:rsidR="00FF18F2" w:rsidRPr="00442E04" w:rsidRDefault="00FF18F2" w:rsidP="00725285">
      <w:p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</w:p>
    <w:sectPr w:rsidR="00FF18F2" w:rsidRPr="00442E04" w:rsidSect="00A547C5">
      <w:headerReference w:type="default" r:id="rId10"/>
      <w:headerReference w:type="first" r:id="rId11"/>
      <w:pgSz w:w="11906" w:h="16838"/>
      <w:pgMar w:top="426" w:right="567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61" w:rsidRDefault="00570661" w:rsidP="00E85CD4">
      <w:r>
        <w:separator/>
      </w:r>
    </w:p>
  </w:endnote>
  <w:endnote w:type="continuationSeparator" w:id="0">
    <w:p w:rsidR="00570661" w:rsidRDefault="00570661" w:rsidP="00E8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61" w:rsidRDefault="00570661" w:rsidP="00E85CD4">
      <w:r>
        <w:separator/>
      </w:r>
    </w:p>
  </w:footnote>
  <w:footnote w:type="continuationSeparator" w:id="0">
    <w:p w:rsidR="00570661" w:rsidRDefault="00570661" w:rsidP="00E8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208"/>
      <w:docPartObj>
        <w:docPartGallery w:val="Page Numbers (Top of Page)"/>
        <w:docPartUnique/>
      </w:docPartObj>
    </w:sdtPr>
    <w:sdtEndPr/>
    <w:sdtContent>
      <w:p w:rsidR="00E85CD4" w:rsidRDefault="003877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4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5CD4" w:rsidRDefault="00E85C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D4" w:rsidRDefault="00E85CD4">
    <w:pPr>
      <w:pStyle w:val="a7"/>
      <w:jc w:val="center"/>
    </w:pPr>
  </w:p>
  <w:p w:rsidR="00E85CD4" w:rsidRDefault="00E85C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A83"/>
    <w:multiLevelType w:val="multilevel"/>
    <w:tmpl w:val="9D6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D7D04"/>
    <w:multiLevelType w:val="hybridMultilevel"/>
    <w:tmpl w:val="80025054"/>
    <w:lvl w:ilvl="0" w:tplc="2C96EBF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AAC"/>
    <w:rsid w:val="000461CD"/>
    <w:rsid w:val="000711F9"/>
    <w:rsid w:val="000A3A5A"/>
    <w:rsid w:val="000B7EB5"/>
    <w:rsid w:val="000E6C3B"/>
    <w:rsid w:val="000F636D"/>
    <w:rsid w:val="000F6EF2"/>
    <w:rsid w:val="00122463"/>
    <w:rsid w:val="001266FF"/>
    <w:rsid w:val="00163B95"/>
    <w:rsid w:val="00167BDE"/>
    <w:rsid w:val="001B024B"/>
    <w:rsid w:val="00227BDF"/>
    <w:rsid w:val="002F30DC"/>
    <w:rsid w:val="003877EF"/>
    <w:rsid w:val="003E7468"/>
    <w:rsid w:val="004415BE"/>
    <w:rsid w:val="00442E04"/>
    <w:rsid w:val="00457293"/>
    <w:rsid w:val="004F2B47"/>
    <w:rsid w:val="005118F3"/>
    <w:rsid w:val="00550103"/>
    <w:rsid w:val="00552C16"/>
    <w:rsid w:val="00570661"/>
    <w:rsid w:val="005E6D38"/>
    <w:rsid w:val="005F2EC9"/>
    <w:rsid w:val="005F5778"/>
    <w:rsid w:val="00635816"/>
    <w:rsid w:val="006532EF"/>
    <w:rsid w:val="00653755"/>
    <w:rsid w:val="0068625A"/>
    <w:rsid w:val="006A79F7"/>
    <w:rsid w:val="00725285"/>
    <w:rsid w:val="00750DF0"/>
    <w:rsid w:val="0075527E"/>
    <w:rsid w:val="00794429"/>
    <w:rsid w:val="007B0E20"/>
    <w:rsid w:val="007B56F0"/>
    <w:rsid w:val="007C657D"/>
    <w:rsid w:val="00812865"/>
    <w:rsid w:val="00813D96"/>
    <w:rsid w:val="00850A78"/>
    <w:rsid w:val="008B4BF9"/>
    <w:rsid w:val="009B3B5C"/>
    <w:rsid w:val="00A547C5"/>
    <w:rsid w:val="00A9324A"/>
    <w:rsid w:val="00A96D1A"/>
    <w:rsid w:val="00B7563F"/>
    <w:rsid w:val="00B80E1F"/>
    <w:rsid w:val="00B86BFC"/>
    <w:rsid w:val="00BB25BE"/>
    <w:rsid w:val="00BD2AAC"/>
    <w:rsid w:val="00BD7151"/>
    <w:rsid w:val="00BF047A"/>
    <w:rsid w:val="00C2243D"/>
    <w:rsid w:val="00CA3B01"/>
    <w:rsid w:val="00D0592F"/>
    <w:rsid w:val="00D31295"/>
    <w:rsid w:val="00D663E3"/>
    <w:rsid w:val="00E41F28"/>
    <w:rsid w:val="00E85CD4"/>
    <w:rsid w:val="00E86480"/>
    <w:rsid w:val="00FB3EC6"/>
    <w:rsid w:val="00FF18F2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AC"/>
    <w:pPr>
      <w:ind w:left="720"/>
      <w:contextualSpacing/>
    </w:pPr>
  </w:style>
  <w:style w:type="table" w:styleId="a4">
    <w:name w:val="Table Grid"/>
    <w:basedOn w:val="a1"/>
    <w:uiPriority w:val="59"/>
    <w:rsid w:val="00BD2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2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85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5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5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163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8C89-26ED-4966-A47A-A732B87A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Savchuk_PV</dc:creator>
  <cp:lastModifiedBy>7777</cp:lastModifiedBy>
  <cp:revision>44</cp:revision>
  <cp:lastPrinted>2023-01-13T08:29:00Z</cp:lastPrinted>
  <dcterms:created xsi:type="dcterms:W3CDTF">2013-07-03T07:09:00Z</dcterms:created>
  <dcterms:modified xsi:type="dcterms:W3CDTF">2023-01-13T08:29:00Z</dcterms:modified>
</cp:coreProperties>
</file>